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proofErr w:type="spellStart"/>
      <w:r>
        <w:rPr>
          <w:rFonts w:ascii="Times New Roman" w:hAnsi="Times New Roman"/>
          <w:sz w:val="24"/>
          <w:szCs w:val="24"/>
        </w:rPr>
        <w:t>РН-Аэро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787D4E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787D4E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787D4E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787D4E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787D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787D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787D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87D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787D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87D4E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2CF8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113</cp:revision>
  <cp:lastPrinted>2014-10-17T09:28:00Z</cp:lastPrinted>
  <dcterms:created xsi:type="dcterms:W3CDTF">2014-10-15T10:40:00Z</dcterms:created>
  <dcterms:modified xsi:type="dcterms:W3CDTF">2020-06-29T13:37:00Z</dcterms:modified>
</cp:coreProperties>
</file>